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44" w:rsidRPr="009030E4" w:rsidRDefault="00343344" w:rsidP="0034334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3344">
        <w:rPr>
          <w:rFonts w:ascii="Times New Roman" w:hAnsi="Times New Roman" w:cs="Times New Roman"/>
          <w:sz w:val="28"/>
          <w:szCs w:val="28"/>
        </w:rPr>
        <w:t>Аннотация на рабочую программу «Настольный теннис»</w:t>
      </w:r>
    </w:p>
    <w:p w:rsidR="00343344" w:rsidRPr="009030E4" w:rsidRDefault="00343344" w:rsidP="0034334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43344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44">
        <w:rPr>
          <w:rFonts w:ascii="Times New Roman" w:hAnsi="Times New Roman" w:cs="Times New Roman"/>
          <w:sz w:val="28"/>
          <w:szCs w:val="28"/>
        </w:rPr>
        <w:t>Программа по настольному теннису для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r w:rsidR="009030E4">
        <w:rPr>
          <w:rFonts w:ascii="Times New Roman" w:hAnsi="Times New Roman" w:cs="Times New Roman"/>
          <w:sz w:val="28"/>
          <w:szCs w:val="28"/>
        </w:rPr>
        <w:t>«Мощенская ООШ</w:t>
      </w:r>
      <w:bookmarkStart w:id="0" w:name="_GoBack"/>
      <w:bookmarkEnd w:id="0"/>
      <w:r w:rsidR="009030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разработана в</w:t>
      </w:r>
      <w:r w:rsidRPr="00343344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29.12.2012г. №273-ФЗ</w:t>
      </w:r>
      <w:r w:rsidRPr="00343344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 Программа «Настольный теннис»</w:t>
      </w:r>
      <w:r w:rsidRPr="00343344">
        <w:rPr>
          <w:rFonts w:ascii="Times New Roman" w:hAnsi="Times New Roman" w:cs="Times New Roman"/>
          <w:sz w:val="28"/>
          <w:szCs w:val="28"/>
        </w:rPr>
        <w:t xml:space="preserve"> предназначена для проведения занятий в спортивно</w:t>
      </w:r>
      <w:r>
        <w:rPr>
          <w:rFonts w:ascii="Times New Roman" w:hAnsi="Times New Roman" w:cs="Times New Roman"/>
          <w:sz w:val="28"/>
          <w:szCs w:val="28"/>
        </w:rPr>
        <w:t>й секции, является модификацией</w:t>
      </w:r>
      <w:r w:rsidRPr="00343344">
        <w:rPr>
          <w:rFonts w:ascii="Times New Roman" w:hAnsi="Times New Roman" w:cs="Times New Roman"/>
          <w:sz w:val="28"/>
          <w:szCs w:val="28"/>
        </w:rPr>
        <w:t xml:space="preserve"> программы «Настольный теннис», допущенной </w:t>
      </w:r>
      <w:r>
        <w:rPr>
          <w:rFonts w:ascii="Times New Roman" w:hAnsi="Times New Roman" w:cs="Times New Roman"/>
          <w:sz w:val="28"/>
          <w:szCs w:val="28"/>
        </w:rPr>
        <w:t>государственным комитетом РФ по</w:t>
      </w:r>
      <w:r w:rsidRPr="00343344">
        <w:rPr>
          <w:rFonts w:ascii="Times New Roman" w:hAnsi="Times New Roman" w:cs="Times New Roman"/>
          <w:sz w:val="28"/>
          <w:szCs w:val="28"/>
        </w:rPr>
        <w:t xml:space="preserve"> физической культуре и спорту, издательство «Совет</w:t>
      </w:r>
      <w:r>
        <w:rPr>
          <w:rFonts w:ascii="Times New Roman" w:hAnsi="Times New Roman" w:cs="Times New Roman"/>
          <w:sz w:val="28"/>
          <w:szCs w:val="28"/>
        </w:rPr>
        <w:t>ский спорт», 2004г. Авторы Г.В.</w:t>
      </w:r>
      <w:r w:rsidRPr="003433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3344">
        <w:rPr>
          <w:rFonts w:ascii="Times New Roman" w:hAnsi="Times New Roman" w:cs="Times New Roman"/>
          <w:sz w:val="28"/>
          <w:szCs w:val="28"/>
        </w:rPr>
        <w:t>Барчуков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В.А. Воробьев,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43344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44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 w:rsidRPr="00343344">
        <w:rPr>
          <w:rFonts w:ascii="Times New Roman" w:hAnsi="Times New Roman" w:cs="Times New Roman"/>
          <w:sz w:val="28"/>
          <w:szCs w:val="28"/>
        </w:rPr>
        <w:t xml:space="preserve"> – физкультурно-спортивная.</w:t>
      </w:r>
    </w:p>
    <w:p w:rsidR="00343344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44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343344">
        <w:rPr>
          <w:rFonts w:ascii="Times New Roman" w:hAnsi="Times New Roman" w:cs="Times New Roman"/>
          <w:sz w:val="28"/>
          <w:szCs w:val="28"/>
        </w:rPr>
        <w:t>: Создание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физических качеств, личностных</w:t>
      </w:r>
      <w:r w:rsidRPr="00343344">
        <w:rPr>
          <w:rFonts w:ascii="Times New Roman" w:hAnsi="Times New Roman" w:cs="Times New Roman"/>
          <w:sz w:val="28"/>
          <w:szCs w:val="28"/>
        </w:rPr>
        <w:t xml:space="preserve"> качеств, овладения способами оздоровления и у</w:t>
      </w:r>
      <w:r>
        <w:rPr>
          <w:rFonts w:ascii="Times New Roman" w:hAnsi="Times New Roman" w:cs="Times New Roman"/>
          <w:sz w:val="28"/>
          <w:szCs w:val="28"/>
        </w:rPr>
        <w:t>крепления организма обучающихся</w:t>
      </w:r>
      <w:r w:rsidRPr="00343344">
        <w:rPr>
          <w:rFonts w:ascii="Times New Roman" w:hAnsi="Times New Roman" w:cs="Times New Roman"/>
          <w:sz w:val="28"/>
          <w:szCs w:val="28"/>
        </w:rPr>
        <w:t xml:space="preserve"> посредством занятий настольным теннисом.</w:t>
      </w:r>
    </w:p>
    <w:p w:rsid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34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3344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44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3344" w:rsidRPr="009030E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344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44">
        <w:rPr>
          <w:rFonts w:ascii="Times New Roman" w:hAnsi="Times New Roman" w:cs="Times New Roman"/>
          <w:sz w:val="28"/>
          <w:szCs w:val="28"/>
        </w:rPr>
        <w:t>- дать необходимые дополнительные знания в обла</w:t>
      </w:r>
      <w:r>
        <w:rPr>
          <w:rFonts w:ascii="Times New Roman" w:hAnsi="Times New Roman" w:cs="Times New Roman"/>
          <w:sz w:val="28"/>
          <w:szCs w:val="28"/>
        </w:rPr>
        <w:t>сти раздела физической культуры</w:t>
      </w:r>
      <w:r w:rsidRPr="00343344">
        <w:rPr>
          <w:rFonts w:ascii="Times New Roman" w:hAnsi="Times New Roman" w:cs="Times New Roman"/>
          <w:sz w:val="28"/>
          <w:szCs w:val="28"/>
        </w:rPr>
        <w:t xml:space="preserve"> и спорта – спортивные игры (настольный теннис);</w:t>
      </w:r>
    </w:p>
    <w:p w:rsidR="00343344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44">
        <w:rPr>
          <w:rFonts w:ascii="Times New Roman" w:hAnsi="Times New Roman" w:cs="Times New Roman"/>
          <w:sz w:val="28"/>
          <w:szCs w:val="28"/>
        </w:rPr>
        <w:t xml:space="preserve">- научить </w:t>
      </w:r>
      <w:proofErr w:type="gramStart"/>
      <w:r w:rsidRPr="0034334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343344">
        <w:rPr>
          <w:rFonts w:ascii="Times New Roman" w:hAnsi="Times New Roman" w:cs="Times New Roman"/>
          <w:sz w:val="28"/>
          <w:szCs w:val="28"/>
        </w:rPr>
        <w:t xml:space="preserve"> регулировать свою физическую нагрузку;</w:t>
      </w:r>
    </w:p>
    <w:p w:rsidR="00343344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44">
        <w:rPr>
          <w:rFonts w:ascii="Times New Roman" w:hAnsi="Times New Roman" w:cs="Times New Roman"/>
          <w:sz w:val="28"/>
          <w:szCs w:val="28"/>
        </w:rPr>
        <w:t>- обучить учащихся технике и тактике настольного тенниса.</w:t>
      </w:r>
    </w:p>
    <w:p w:rsid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44">
        <w:rPr>
          <w:rFonts w:ascii="Times New Roman" w:hAnsi="Times New Roman" w:cs="Times New Roman"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3344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344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344">
        <w:rPr>
          <w:rFonts w:ascii="Times New Roman" w:hAnsi="Times New Roman" w:cs="Times New Roman"/>
          <w:sz w:val="28"/>
          <w:szCs w:val="28"/>
        </w:rPr>
        <w:t xml:space="preserve"> развить координацию движений и основные физич</w:t>
      </w:r>
      <w:r>
        <w:rPr>
          <w:rFonts w:ascii="Times New Roman" w:hAnsi="Times New Roman" w:cs="Times New Roman"/>
          <w:sz w:val="28"/>
          <w:szCs w:val="28"/>
        </w:rPr>
        <w:t xml:space="preserve">еские качества: силу, ловкость, </w:t>
      </w:r>
      <w:r w:rsidRPr="00343344">
        <w:rPr>
          <w:rFonts w:ascii="Times New Roman" w:hAnsi="Times New Roman" w:cs="Times New Roman"/>
          <w:sz w:val="28"/>
          <w:szCs w:val="28"/>
        </w:rPr>
        <w:t>быстроту реакции;</w:t>
      </w:r>
    </w:p>
    <w:p w:rsidR="00343344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3344">
        <w:rPr>
          <w:rFonts w:ascii="Times New Roman" w:hAnsi="Times New Roman" w:cs="Times New Roman"/>
          <w:sz w:val="28"/>
          <w:szCs w:val="28"/>
        </w:rPr>
        <w:t>развивать двигательные способности посредством игры в теннис;</w:t>
      </w:r>
    </w:p>
    <w:p w:rsidR="00343344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3344">
        <w:rPr>
          <w:rFonts w:ascii="Times New Roman" w:hAnsi="Times New Roman" w:cs="Times New Roman"/>
          <w:sz w:val="28"/>
          <w:szCs w:val="28"/>
        </w:rPr>
        <w:t>формировать навыки самостоятельных заня</w:t>
      </w:r>
      <w:r>
        <w:rPr>
          <w:rFonts w:ascii="Times New Roman" w:hAnsi="Times New Roman" w:cs="Times New Roman"/>
          <w:sz w:val="28"/>
          <w:szCs w:val="28"/>
        </w:rPr>
        <w:t xml:space="preserve">тий физическими упражнениями во </w:t>
      </w:r>
      <w:r w:rsidRPr="00343344">
        <w:rPr>
          <w:rFonts w:ascii="Times New Roman" w:hAnsi="Times New Roman" w:cs="Times New Roman"/>
          <w:sz w:val="28"/>
          <w:szCs w:val="28"/>
        </w:rPr>
        <w:t>время игрового досуга;</w:t>
      </w:r>
    </w:p>
    <w:p w:rsid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44">
        <w:rPr>
          <w:rFonts w:ascii="Times New Roman" w:hAnsi="Times New Roman" w:cs="Times New Roman"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3344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3344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43344">
        <w:rPr>
          <w:rFonts w:ascii="Times New Roman" w:hAnsi="Times New Roman" w:cs="Times New Roman"/>
          <w:sz w:val="28"/>
          <w:szCs w:val="28"/>
        </w:rPr>
        <w:t>способствовать развитию социальной акти</w:t>
      </w:r>
      <w:r>
        <w:rPr>
          <w:rFonts w:ascii="Times New Roman" w:hAnsi="Times New Roman" w:cs="Times New Roman"/>
          <w:sz w:val="28"/>
          <w:szCs w:val="28"/>
        </w:rPr>
        <w:t xml:space="preserve">вности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воспитывать </w:t>
      </w:r>
      <w:r w:rsidRPr="00343344">
        <w:rPr>
          <w:rFonts w:ascii="Times New Roman" w:hAnsi="Times New Roman" w:cs="Times New Roman"/>
          <w:sz w:val="28"/>
          <w:szCs w:val="28"/>
        </w:rPr>
        <w:t>чувство самостоятельности, ответственности;</w:t>
      </w:r>
    </w:p>
    <w:p w:rsidR="00343344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344">
        <w:rPr>
          <w:rFonts w:ascii="Times New Roman" w:hAnsi="Times New Roman" w:cs="Times New Roman"/>
          <w:sz w:val="28"/>
          <w:szCs w:val="28"/>
        </w:rPr>
        <w:t xml:space="preserve"> воспитывать коммуникабельность, коллективизм</w:t>
      </w:r>
      <w:r>
        <w:rPr>
          <w:rFonts w:ascii="Times New Roman" w:hAnsi="Times New Roman" w:cs="Times New Roman"/>
          <w:sz w:val="28"/>
          <w:szCs w:val="28"/>
        </w:rPr>
        <w:t xml:space="preserve">, взаимопомощь и взаимовыручку, </w:t>
      </w:r>
      <w:r w:rsidRPr="00343344">
        <w:rPr>
          <w:rFonts w:ascii="Times New Roman" w:hAnsi="Times New Roman" w:cs="Times New Roman"/>
          <w:sz w:val="28"/>
          <w:szCs w:val="28"/>
        </w:rPr>
        <w:t>сохраняя свою индивидуальность;</w:t>
      </w:r>
    </w:p>
    <w:p w:rsidR="00343344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43344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жизни, которая ведет</w:t>
      </w:r>
      <w:r>
        <w:rPr>
          <w:rFonts w:ascii="Times New Roman" w:hAnsi="Times New Roman" w:cs="Times New Roman"/>
          <w:sz w:val="28"/>
          <w:szCs w:val="28"/>
        </w:rPr>
        <w:t xml:space="preserve"> к снижению преступности </w:t>
      </w:r>
      <w:r w:rsidRPr="00343344">
        <w:rPr>
          <w:rFonts w:ascii="Times New Roman" w:hAnsi="Times New Roman" w:cs="Times New Roman"/>
          <w:sz w:val="28"/>
          <w:szCs w:val="28"/>
        </w:rPr>
        <w:t>среди подростков, а также профилактика на</w:t>
      </w:r>
      <w:r>
        <w:rPr>
          <w:rFonts w:ascii="Times New Roman" w:hAnsi="Times New Roman" w:cs="Times New Roman"/>
          <w:sz w:val="28"/>
          <w:szCs w:val="28"/>
        </w:rPr>
        <w:t xml:space="preserve">ркозависимости,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43344">
        <w:rPr>
          <w:rFonts w:ascii="Times New Roman" w:hAnsi="Times New Roman" w:cs="Times New Roman"/>
          <w:sz w:val="28"/>
          <w:szCs w:val="28"/>
        </w:rPr>
        <w:t>алкоголизма.</w:t>
      </w:r>
    </w:p>
    <w:p w:rsidR="00343344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3344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а организации детей на занятии: </w:t>
      </w:r>
      <w:r w:rsidRPr="00343344">
        <w:rPr>
          <w:rFonts w:ascii="Times New Roman" w:hAnsi="Times New Roman" w:cs="Times New Roman"/>
          <w:sz w:val="28"/>
          <w:szCs w:val="28"/>
        </w:rPr>
        <w:t>групповая, иг</w:t>
      </w:r>
      <w:r>
        <w:rPr>
          <w:rFonts w:ascii="Times New Roman" w:hAnsi="Times New Roman" w:cs="Times New Roman"/>
          <w:sz w:val="28"/>
          <w:szCs w:val="28"/>
        </w:rPr>
        <w:t xml:space="preserve">ровая, индивидуально-игровой, в </w:t>
      </w:r>
      <w:r w:rsidRPr="00343344">
        <w:rPr>
          <w:rFonts w:ascii="Times New Roman" w:hAnsi="Times New Roman" w:cs="Times New Roman"/>
          <w:sz w:val="28"/>
          <w:szCs w:val="28"/>
        </w:rPr>
        <w:t>парах.</w:t>
      </w:r>
      <w:proofErr w:type="gramEnd"/>
    </w:p>
    <w:p w:rsidR="00343344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44">
        <w:rPr>
          <w:rFonts w:ascii="Times New Roman" w:hAnsi="Times New Roman" w:cs="Times New Roman"/>
          <w:sz w:val="28"/>
          <w:szCs w:val="28"/>
        </w:rPr>
        <w:t>Форма проведения занятий: индивидуальное, практическое, к</w:t>
      </w:r>
      <w:r>
        <w:rPr>
          <w:rFonts w:ascii="Times New Roman" w:hAnsi="Times New Roman" w:cs="Times New Roman"/>
          <w:sz w:val="28"/>
          <w:szCs w:val="28"/>
        </w:rPr>
        <w:t xml:space="preserve">омбинированное, </w:t>
      </w:r>
      <w:r w:rsidRPr="00343344">
        <w:rPr>
          <w:rFonts w:ascii="Times New Roman" w:hAnsi="Times New Roman" w:cs="Times New Roman"/>
          <w:sz w:val="28"/>
          <w:szCs w:val="28"/>
        </w:rPr>
        <w:t>соревновательное.</w:t>
      </w:r>
    </w:p>
    <w:p w:rsidR="00343344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44">
        <w:rPr>
          <w:rFonts w:ascii="Times New Roman" w:hAnsi="Times New Roman" w:cs="Times New Roman"/>
          <w:sz w:val="28"/>
          <w:szCs w:val="28"/>
        </w:rPr>
        <w:lastRenderedPageBreak/>
        <w:t xml:space="preserve"> Программа предусматривает следующие направления работы (этапы):</w:t>
      </w:r>
    </w:p>
    <w:p w:rsidR="00343344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44">
        <w:rPr>
          <w:rFonts w:ascii="Times New Roman" w:hAnsi="Times New Roman" w:cs="Times New Roman"/>
          <w:sz w:val="28"/>
          <w:szCs w:val="28"/>
        </w:rPr>
        <w:t>– спортивно – оздоровительное, начально – подготовительное;</w:t>
      </w:r>
    </w:p>
    <w:p w:rsidR="00343344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4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34334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343344">
        <w:rPr>
          <w:rFonts w:ascii="Times New Roman" w:hAnsi="Times New Roman" w:cs="Times New Roman"/>
          <w:sz w:val="28"/>
          <w:szCs w:val="28"/>
        </w:rPr>
        <w:t xml:space="preserve"> – тренировочное</w:t>
      </w:r>
      <w:proofErr w:type="gramEnd"/>
      <w:r w:rsidRPr="00343344">
        <w:rPr>
          <w:rFonts w:ascii="Times New Roman" w:hAnsi="Times New Roman" w:cs="Times New Roman"/>
          <w:sz w:val="28"/>
          <w:szCs w:val="28"/>
        </w:rPr>
        <w:t>, соревновательное;</w:t>
      </w:r>
    </w:p>
    <w:p w:rsidR="00343344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44">
        <w:rPr>
          <w:rFonts w:ascii="Times New Roman" w:hAnsi="Times New Roman" w:cs="Times New Roman"/>
          <w:sz w:val="28"/>
          <w:szCs w:val="28"/>
        </w:rPr>
        <w:t>– спортивное совершенствование, соревновательное.</w:t>
      </w:r>
    </w:p>
    <w:p w:rsidR="00343344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44">
        <w:rPr>
          <w:rFonts w:ascii="Times New Roman" w:hAnsi="Times New Roman" w:cs="Times New Roman"/>
          <w:sz w:val="28"/>
          <w:szCs w:val="28"/>
        </w:rPr>
        <w:t>Способом проверки результата обучения являют</w:t>
      </w:r>
      <w:r>
        <w:rPr>
          <w:rFonts w:ascii="Times New Roman" w:hAnsi="Times New Roman" w:cs="Times New Roman"/>
          <w:sz w:val="28"/>
          <w:szCs w:val="28"/>
        </w:rPr>
        <w:t xml:space="preserve">ся повседневное систематическое </w:t>
      </w:r>
      <w:r w:rsidRPr="00343344">
        <w:rPr>
          <w:rFonts w:ascii="Times New Roman" w:hAnsi="Times New Roman" w:cs="Times New Roman"/>
          <w:sz w:val="28"/>
          <w:szCs w:val="28"/>
        </w:rPr>
        <w:t>наблюдение за учащимися и собеседование. Э</w:t>
      </w:r>
      <w:r>
        <w:rPr>
          <w:rFonts w:ascii="Times New Roman" w:hAnsi="Times New Roman" w:cs="Times New Roman"/>
          <w:sz w:val="28"/>
          <w:szCs w:val="28"/>
        </w:rPr>
        <w:t xml:space="preserve">то позволяет определить степень </w:t>
      </w:r>
      <w:r w:rsidRPr="00343344">
        <w:rPr>
          <w:rFonts w:ascii="Times New Roman" w:hAnsi="Times New Roman" w:cs="Times New Roman"/>
          <w:sz w:val="28"/>
          <w:szCs w:val="28"/>
        </w:rPr>
        <w:t>самостоятельности учащихся и их интереса к занятиям, уровень культуры и мастерства.</w:t>
      </w:r>
    </w:p>
    <w:p w:rsidR="00343344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44">
        <w:rPr>
          <w:rFonts w:ascii="Times New Roman" w:hAnsi="Times New Roman" w:cs="Times New Roman"/>
          <w:sz w:val="28"/>
          <w:szCs w:val="28"/>
        </w:rPr>
        <w:t>Используются методы анкетирования, опроса, тестирования, анализа полученных данных.</w:t>
      </w:r>
    </w:p>
    <w:p w:rsidR="00343344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44">
        <w:rPr>
          <w:rFonts w:ascii="Times New Roman" w:hAnsi="Times New Roman" w:cs="Times New Roman"/>
          <w:sz w:val="28"/>
          <w:szCs w:val="28"/>
        </w:rPr>
        <w:t>Подведение итогов по теме проходит в виде сдачи</w:t>
      </w:r>
      <w:r>
        <w:rPr>
          <w:rFonts w:ascii="Times New Roman" w:hAnsi="Times New Roman" w:cs="Times New Roman"/>
          <w:sz w:val="28"/>
          <w:szCs w:val="28"/>
        </w:rPr>
        <w:t xml:space="preserve"> нормативов или оценки качества  </w:t>
      </w:r>
      <w:r w:rsidRPr="00343344">
        <w:rPr>
          <w:rFonts w:ascii="Times New Roman" w:hAnsi="Times New Roman" w:cs="Times New Roman"/>
          <w:sz w:val="28"/>
          <w:szCs w:val="28"/>
        </w:rPr>
        <w:t>выполнения того или иного упражнения.</w:t>
      </w:r>
    </w:p>
    <w:p w:rsidR="0033448D" w:rsidRPr="00343344" w:rsidRDefault="00343344" w:rsidP="003433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3344">
        <w:rPr>
          <w:rFonts w:ascii="Times New Roman" w:hAnsi="Times New Roman" w:cs="Times New Roman"/>
          <w:sz w:val="28"/>
          <w:szCs w:val="28"/>
        </w:rPr>
        <w:t>Формы контроля: зачетные игры, турни</w:t>
      </w:r>
      <w:r>
        <w:rPr>
          <w:rFonts w:ascii="Times New Roman" w:hAnsi="Times New Roman" w:cs="Times New Roman"/>
          <w:sz w:val="28"/>
          <w:szCs w:val="28"/>
        </w:rPr>
        <w:t xml:space="preserve">ры, лично-командное первенство, </w:t>
      </w:r>
      <w:r w:rsidRPr="00343344">
        <w:rPr>
          <w:rFonts w:ascii="Times New Roman" w:hAnsi="Times New Roman" w:cs="Times New Roman"/>
          <w:sz w:val="28"/>
          <w:szCs w:val="28"/>
        </w:rPr>
        <w:t>вышестоящие соревнования, выполнение нормативов.</w:t>
      </w:r>
    </w:p>
    <w:sectPr w:rsidR="0033448D" w:rsidRPr="00343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64"/>
    <w:rsid w:val="0019253B"/>
    <w:rsid w:val="00343344"/>
    <w:rsid w:val="00386064"/>
    <w:rsid w:val="005C3CA1"/>
    <w:rsid w:val="0090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2023-01-09T20:16:00Z</dcterms:created>
  <dcterms:modified xsi:type="dcterms:W3CDTF">2023-01-09T20:23:00Z</dcterms:modified>
</cp:coreProperties>
</file>